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10" w:rsidRDefault="00390F10">
      <w:pPr>
        <w:pStyle w:val="berschrift1"/>
        <w:spacing w:after="40"/>
      </w:pPr>
    </w:p>
    <w:p w:rsidR="00390F10" w:rsidRDefault="00390F10">
      <w:pPr>
        <w:pStyle w:val="berschrift1"/>
        <w:spacing w:after="40"/>
      </w:pPr>
      <w:r>
        <w:t>1    Angaben zum Anlagenbetreiber/Antragsteller/Antragsverfasser</w:t>
      </w:r>
    </w:p>
    <w:tbl>
      <w:tblPr>
        <w:tblW w:w="8748" w:type="dxa"/>
        <w:tblInd w:w="4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8"/>
      </w:tblGrid>
      <w:tr w:rsidR="00390F10">
        <w:trPr>
          <w:cantSplit/>
          <w:trHeight w:val="500"/>
        </w:trPr>
        <w:tc>
          <w:tcPr>
            <w:tcW w:w="8748" w:type="dxa"/>
          </w:tcPr>
          <w:p w:rsidR="00390F10" w:rsidRDefault="00390F10">
            <w:pPr>
              <w:spacing w:line="360" w:lineRule="auto"/>
              <w:rPr>
                <w:sz w:val="22"/>
                <w:lang w:val="de-DE"/>
              </w:rPr>
            </w:pPr>
            <w:r>
              <w:rPr>
                <w:sz w:val="16"/>
                <w:lang w:val="de-DE"/>
              </w:rPr>
              <w:t>Name/Firma des Anlagenbetreibers</w:t>
            </w:r>
          </w:p>
        </w:tc>
      </w:tr>
      <w:tr w:rsidR="00390F10">
        <w:trPr>
          <w:cantSplit/>
          <w:trHeight w:val="500"/>
        </w:trPr>
        <w:tc>
          <w:tcPr>
            <w:tcW w:w="8748" w:type="dxa"/>
          </w:tcPr>
          <w:p w:rsidR="00390F10" w:rsidRDefault="00390F10">
            <w:pPr>
              <w:spacing w:line="360" w:lineRule="auto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Postanschrift (Straße, Ort)</w:t>
            </w:r>
          </w:p>
        </w:tc>
      </w:tr>
      <w:tr w:rsidR="00390F10">
        <w:trPr>
          <w:cantSplit/>
          <w:trHeight w:val="500"/>
        </w:trPr>
        <w:tc>
          <w:tcPr>
            <w:tcW w:w="8748" w:type="dxa"/>
          </w:tcPr>
          <w:p w:rsidR="00390F10" w:rsidRDefault="00390F10">
            <w:pPr>
              <w:spacing w:line="360" w:lineRule="auto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Ansprechpartner (Telefon, Fax)</w:t>
            </w:r>
          </w:p>
        </w:tc>
      </w:tr>
      <w:tr w:rsidR="003F23E1">
        <w:trPr>
          <w:cantSplit/>
          <w:trHeight w:val="500"/>
        </w:trPr>
        <w:tc>
          <w:tcPr>
            <w:tcW w:w="8748" w:type="dxa"/>
          </w:tcPr>
          <w:p w:rsidR="003F23E1" w:rsidRDefault="003F23E1">
            <w:pPr>
              <w:spacing w:line="360" w:lineRule="auto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Vertreter des Antragssteller (rechtsge</w:t>
            </w:r>
            <w:r w:rsidR="00247453">
              <w:rPr>
                <w:sz w:val="16"/>
                <w:lang w:val="de-DE"/>
              </w:rPr>
              <w:t>s</w:t>
            </w:r>
            <w:r>
              <w:rPr>
                <w:sz w:val="16"/>
                <w:lang w:val="de-DE"/>
              </w:rPr>
              <w:t>chäftlich)</w:t>
            </w:r>
          </w:p>
        </w:tc>
      </w:tr>
    </w:tbl>
    <w:p w:rsidR="00390F10" w:rsidRDefault="00390F10">
      <w:pPr>
        <w:spacing w:line="120" w:lineRule="auto"/>
        <w:rPr>
          <w:sz w:val="22"/>
          <w:lang w:val="de-DE"/>
        </w:rPr>
      </w:pPr>
    </w:p>
    <w:tbl>
      <w:tblPr>
        <w:tblW w:w="8748" w:type="dxa"/>
        <w:tblInd w:w="4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8"/>
      </w:tblGrid>
      <w:tr w:rsidR="00390F10" w:rsidRPr="001F230C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22"/>
                <w:lang w:val="de-DE"/>
              </w:rPr>
            </w:pPr>
            <w:r>
              <w:rPr>
                <w:sz w:val="16"/>
                <w:lang w:val="de-DE"/>
              </w:rPr>
              <w:t>Name/Firma des Antragstellers, falls nicht identisch mit dem Anlagenbetreiber</w:t>
            </w:r>
          </w:p>
        </w:tc>
      </w:tr>
      <w:tr w:rsidR="00390F10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Postanschrift (Straße, Ort)</w:t>
            </w:r>
          </w:p>
        </w:tc>
      </w:tr>
      <w:tr w:rsidR="00390F10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Ansprechpartner (Telefon, Fax)</w:t>
            </w:r>
          </w:p>
        </w:tc>
      </w:tr>
    </w:tbl>
    <w:p w:rsidR="00390F10" w:rsidRDefault="00390F10">
      <w:pPr>
        <w:spacing w:line="120" w:lineRule="auto"/>
        <w:rPr>
          <w:sz w:val="22"/>
          <w:lang w:val="de-DE"/>
        </w:rPr>
      </w:pPr>
    </w:p>
    <w:tbl>
      <w:tblPr>
        <w:tblW w:w="8748" w:type="dxa"/>
        <w:tblInd w:w="4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8"/>
      </w:tblGrid>
      <w:tr w:rsidR="00390F10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22"/>
                <w:lang w:val="de-DE"/>
              </w:rPr>
            </w:pPr>
            <w:r>
              <w:rPr>
                <w:sz w:val="16"/>
                <w:lang w:val="de-DE"/>
              </w:rPr>
              <w:t>Name/Firma des Antragsverfassers</w:t>
            </w:r>
          </w:p>
        </w:tc>
      </w:tr>
      <w:tr w:rsidR="00390F10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Postanschrift (Straße, Ort)</w:t>
            </w:r>
          </w:p>
        </w:tc>
      </w:tr>
      <w:tr w:rsidR="00390F10">
        <w:trPr>
          <w:cantSplit/>
          <w:trHeight w:val="499"/>
        </w:trPr>
        <w:tc>
          <w:tcPr>
            <w:tcW w:w="87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Ansprechpartner (Telefon, Fax)</w:t>
            </w:r>
          </w:p>
        </w:tc>
      </w:tr>
    </w:tbl>
    <w:p w:rsidR="00390F10" w:rsidRDefault="00390F10">
      <w:pPr>
        <w:rPr>
          <w:sz w:val="22"/>
          <w:lang w:val="de-DE"/>
        </w:rPr>
      </w:pPr>
    </w:p>
    <w:p w:rsidR="00390F10" w:rsidRDefault="00390F10">
      <w:pPr>
        <w:ind w:left="378"/>
        <w:rPr>
          <w:sz w:val="22"/>
          <w:lang w:val="de-DE"/>
        </w:rPr>
      </w:pPr>
    </w:p>
    <w:p w:rsidR="00390F10" w:rsidRDefault="00390F10">
      <w:pPr>
        <w:ind w:left="378"/>
        <w:rPr>
          <w:sz w:val="22"/>
          <w:lang w:val="de-DE"/>
        </w:rPr>
      </w:pPr>
      <w:r>
        <w:rPr>
          <w:sz w:val="22"/>
          <w:lang w:val="de-DE"/>
        </w:rPr>
        <w:t>Vollmacht:</w:t>
      </w:r>
    </w:p>
    <w:p w:rsidR="00390F10" w:rsidRDefault="00390F10">
      <w:pPr>
        <w:pStyle w:val="Textkrper-Einzug2"/>
      </w:pPr>
      <w:r>
        <w:t xml:space="preserve">Mit der nachstehenden Unterschrift bevollmächtigt der Anlagenbetreiber/Antragsteller den </w:t>
      </w:r>
      <w:r w:rsidR="00F06A08">
        <w:br/>
      </w:r>
      <w:r>
        <w:t>Antragsverfasser, Verhandlungen mit den zuständigen Behörden im Zusammenhang mit diesem Genehmigungsantrag zu führen und Schriftverkehr mit Ausnahme von Bescheiden und Verf</w:t>
      </w:r>
      <w:r>
        <w:t>ü</w:t>
      </w:r>
      <w:r>
        <w:t>gungen in Empfang zu nehmen.</w:t>
      </w:r>
    </w:p>
    <w:p w:rsidR="00390F10" w:rsidRDefault="00390F10">
      <w:pPr>
        <w:pStyle w:val="Textkrper-Einzug2"/>
      </w:pPr>
    </w:p>
    <w:p w:rsidR="00390F10" w:rsidRDefault="00390F10">
      <w:pPr>
        <w:ind w:left="378"/>
        <w:jc w:val="both"/>
        <w:rPr>
          <w:sz w:val="22"/>
          <w:lang w:val="de-DE"/>
        </w:rPr>
      </w:pPr>
    </w:p>
    <w:p w:rsidR="00390F10" w:rsidRDefault="00390F10">
      <w:pPr>
        <w:ind w:left="378"/>
        <w:jc w:val="both"/>
        <w:rPr>
          <w:sz w:val="22"/>
          <w:lang w:val="de-DE"/>
        </w:rPr>
      </w:pPr>
    </w:p>
    <w:p w:rsidR="00390F10" w:rsidRDefault="00390F10">
      <w:pPr>
        <w:ind w:left="378"/>
        <w:jc w:val="both"/>
        <w:rPr>
          <w:sz w:val="22"/>
          <w:lang w:val="de-DE"/>
        </w:rPr>
      </w:pPr>
    </w:p>
    <w:p w:rsidR="00390F10" w:rsidRDefault="00390F10">
      <w:pPr>
        <w:ind w:left="378"/>
        <w:jc w:val="both"/>
        <w:rPr>
          <w:sz w:val="22"/>
          <w:lang w:val="de-DE"/>
        </w:rPr>
      </w:pPr>
      <w:r>
        <w:rPr>
          <w:sz w:val="22"/>
          <w:lang w:val="de-DE"/>
        </w:rPr>
        <w:t>_____________     ______________________________     _____________________________</w:t>
      </w:r>
    </w:p>
    <w:p w:rsidR="00390F10" w:rsidRDefault="00390F10">
      <w:pPr>
        <w:spacing w:before="20"/>
        <w:ind w:left="380"/>
        <w:jc w:val="both"/>
        <w:rPr>
          <w:sz w:val="22"/>
          <w:lang w:val="de-DE"/>
        </w:rPr>
      </w:pPr>
      <w:r>
        <w:rPr>
          <w:vertAlign w:val="superscript"/>
          <w:lang w:val="de-DE"/>
        </w:rPr>
        <w:t>Datum</w:t>
      </w:r>
      <w:r>
        <w:rPr>
          <w:vertAlign w:val="superscript"/>
          <w:lang w:val="de-DE"/>
        </w:rPr>
        <w:tab/>
      </w:r>
      <w:r>
        <w:rPr>
          <w:vertAlign w:val="superscript"/>
          <w:lang w:val="de-DE"/>
        </w:rPr>
        <w:tab/>
        <w:t>Anlagenbetreiber/Antragsteller</w:t>
      </w:r>
      <w:r>
        <w:rPr>
          <w:vertAlign w:val="superscript"/>
          <w:lang w:val="de-DE"/>
        </w:rPr>
        <w:tab/>
      </w:r>
      <w:r>
        <w:rPr>
          <w:vertAlign w:val="superscript"/>
          <w:lang w:val="de-DE"/>
        </w:rPr>
        <w:tab/>
      </w:r>
      <w:r>
        <w:rPr>
          <w:vertAlign w:val="superscript"/>
          <w:lang w:val="de-DE"/>
        </w:rPr>
        <w:tab/>
        <w:t xml:space="preserve">Antragsverfasser </w:t>
      </w:r>
    </w:p>
    <w:p w:rsidR="00390F10" w:rsidRDefault="00390F10">
      <w:pPr>
        <w:rPr>
          <w:sz w:val="16"/>
          <w:lang w:val="de-DE"/>
        </w:rPr>
      </w:pPr>
      <w:r>
        <w:rPr>
          <w:sz w:val="16"/>
          <w:lang w:val="de-DE"/>
        </w:rPr>
        <w:t xml:space="preserve">  </w:t>
      </w:r>
    </w:p>
    <w:p w:rsidR="00390F10" w:rsidRDefault="00390F10">
      <w:pPr>
        <w:rPr>
          <w:sz w:val="16"/>
          <w:lang w:val="de-DE"/>
        </w:rPr>
      </w:pPr>
    </w:p>
    <w:p w:rsidR="00390F10" w:rsidRDefault="00390F10">
      <w:pPr>
        <w:rPr>
          <w:sz w:val="16"/>
          <w:lang w:val="de-DE"/>
        </w:rPr>
      </w:pPr>
    </w:p>
    <w:p w:rsidR="00390F10" w:rsidRDefault="00390F10">
      <w:pPr>
        <w:rPr>
          <w:sz w:val="16"/>
          <w:lang w:val="de-DE"/>
        </w:rPr>
      </w:pPr>
    </w:p>
    <w:p w:rsidR="00390F10" w:rsidRDefault="00390F10">
      <w:pPr>
        <w:pStyle w:val="berschrift1"/>
        <w:spacing w:after="60"/>
        <w:rPr>
          <w:szCs w:val="22"/>
        </w:rPr>
      </w:pPr>
      <w:r>
        <w:rPr>
          <w:szCs w:val="22"/>
        </w:rPr>
        <w:t xml:space="preserve">2     Anschrift der Genehmigungsbehörde </w:t>
      </w:r>
    </w:p>
    <w:tbl>
      <w:tblPr>
        <w:tblW w:w="8777" w:type="dxa"/>
        <w:tblInd w:w="4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7"/>
      </w:tblGrid>
      <w:tr w:rsidR="00390F10">
        <w:trPr>
          <w:cantSplit/>
          <w:trHeight w:val="400"/>
        </w:trPr>
        <w:tc>
          <w:tcPr>
            <w:tcW w:w="8777" w:type="dxa"/>
            <w:shd w:val="clear" w:color="auto" w:fill="FFFFFF"/>
          </w:tcPr>
          <w:p w:rsidR="00390F10" w:rsidRDefault="00390F10">
            <w:pPr>
              <w:spacing w:before="60" w:after="120"/>
              <w:rPr>
                <w:sz w:val="22"/>
                <w:szCs w:val="22"/>
                <w:vertAlign w:val="superscript"/>
                <w:lang w:val="de-DE"/>
              </w:rPr>
            </w:pPr>
            <w:r>
              <w:rPr>
                <w:sz w:val="22"/>
                <w:szCs w:val="22"/>
                <w:vertAlign w:val="superscript"/>
                <w:lang w:val="de-DE"/>
              </w:rPr>
              <w:t>Behörde</w:t>
            </w:r>
          </w:p>
        </w:tc>
      </w:tr>
      <w:tr w:rsidR="00390F10">
        <w:trPr>
          <w:cantSplit/>
          <w:trHeight w:val="400"/>
        </w:trPr>
        <w:tc>
          <w:tcPr>
            <w:tcW w:w="8777" w:type="dxa"/>
            <w:shd w:val="clear" w:color="auto" w:fill="FFFFFF"/>
          </w:tcPr>
          <w:p w:rsidR="00390F10" w:rsidRDefault="00390F10">
            <w:pPr>
              <w:spacing w:before="60" w:after="120"/>
              <w:rPr>
                <w:sz w:val="22"/>
                <w:szCs w:val="22"/>
                <w:vertAlign w:val="superscript"/>
                <w:lang w:val="de-DE"/>
              </w:rPr>
            </w:pPr>
            <w:r>
              <w:rPr>
                <w:sz w:val="22"/>
                <w:szCs w:val="22"/>
                <w:vertAlign w:val="superscript"/>
                <w:lang w:val="de-DE"/>
              </w:rPr>
              <w:t>Straße/Postfach</w:t>
            </w:r>
          </w:p>
        </w:tc>
      </w:tr>
      <w:tr w:rsidR="00390F10">
        <w:trPr>
          <w:cantSplit/>
          <w:trHeight w:val="400"/>
        </w:trPr>
        <w:tc>
          <w:tcPr>
            <w:tcW w:w="8777" w:type="dxa"/>
            <w:shd w:val="clear" w:color="auto" w:fill="FFFFFF"/>
          </w:tcPr>
          <w:p w:rsidR="00390F10" w:rsidRDefault="00390F10">
            <w:pPr>
              <w:spacing w:before="60" w:after="120"/>
              <w:rPr>
                <w:sz w:val="22"/>
                <w:szCs w:val="22"/>
                <w:vertAlign w:val="superscript"/>
                <w:lang w:val="de-DE"/>
              </w:rPr>
            </w:pPr>
            <w:r>
              <w:rPr>
                <w:sz w:val="22"/>
                <w:szCs w:val="22"/>
                <w:vertAlign w:val="superscript"/>
                <w:lang w:val="de-DE"/>
              </w:rPr>
              <w:t>PLZ, Ort</w:t>
            </w:r>
          </w:p>
        </w:tc>
      </w:tr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br w:type="page"/>
      </w:r>
    </w:p>
    <w:p w:rsidR="00390F10" w:rsidRDefault="00390F10">
      <w:pPr>
        <w:pStyle w:val="berschrift1"/>
        <w:spacing w:after="60"/>
      </w:pPr>
      <w:r>
        <w:lastRenderedPageBreak/>
        <w:t>3     Antrag</w:t>
      </w:r>
    </w:p>
    <w:tbl>
      <w:tblPr>
        <w:tblW w:w="8754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7"/>
        <w:gridCol w:w="287"/>
      </w:tblGrid>
      <w:tr w:rsidR="00390F10" w:rsidRPr="001F230C" w:rsidTr="009E0BBA">
        <w:trPr>
          <w:cantSplit/>
        </w:trPr>
        <w:tc>
          <w:tcPr>
            <w:tcW w:w="846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auf Erteilung einer Neugenehmigung nach § 4 BImSchG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RPr="001F230C" w:rsidTr="009E0BBA">
        <w:trPr>
          <w:cantSplit/>
        </w:trPr>
        <w:tc>
          <w:tcPr>
            <w:tcW w:w="846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RPr="001F230C" w:rsidTr="009E0BBA">
        <w:trPr>
          <w:cantSplit/>
        </w:trPr>
        <w:tc>
          <w:tcPr>
            <w:tcW w:w="846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auf Erteilung einer Teilgenehmigung nach § 8 BImSchG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  <w:bookmarkStart w:id="0" w:name="_GoBack"/>
          </w:p>
        </w:tc>
        <w:tc>
          <w:tcPr>
            <w:tcW w:w="28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</w:tcPr>
          <w:p w:rsidR="00390F10" w:rsidRPr="00161E52" w:rsidRDefault="00390F10" w:rsidP="000D61AE">
            <w:pPr>
              <w:rPr>
                <w:sz w:val="22"/>
                <w:szCs w:val="22"/>
                <w:lang w:val="de-DE"/>
              </w:rPr>
            </w:pPr>
            <w:r w:rsidRPr="00161E52">
              <w:rPr>
                <w:sz w:val="22"/>
                <w:szCs w:val="22"/>
                <w:lang w:val="de-DE"/>
              </w:rPr>
              <w:t>auf Erteilung</w:t>
            </w:r>
            <w:r w:rsidR="000D61AE" w:rsidRPr="00161E52">
              <w:rPr>
                <w:sz w:val="22"/>
                <w:szCs w:val="22"/>
                <w:lang w:val="de-DE"/>
              </w:rPr>
              <w:t xml:space="preserve"> </w:t>
            </w:r>
            <w:r w:rsidR="009E0BBA" w:rsidRPr="00161E52">
              <w:rPr>
                <w:sz w:val="22"/>
                <w:szCs w:val="22"/>
                <w:lang w:val="de-DE"/>
              </w:rPr>
              <w:t xml:space="preserve">einer </w:t>
            </w:r>
            <w:r w:rsidR="000D61AE" w:rsidRPr="00161E52">
              <w:rPr>
                <w:sz w:val="22"/>
                <w:szCs w:val="22"/>
                <w:lang w:val="de-DE"/>
              </w:rPr>
              <w:t xml:space="preserve">Genehmigung für eine wesentliche </w:t>
            </w:r>
            <w:r w:rsidRPr="00161E52">
              <w:rPr>
                <w:sz w:val="22"/>
                <w:szCs w:val="22"/>
                <w:lang w:val="de-DE"/>
              </w:rPr>
              <w:t>Änderung nach § 16 BImSchG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top w:val="single" w:sz="6" w:space="0" w:color="auto"/>
              <w:bottom w:val="single" w:sz="4" w:space="0" w:color="auto"/>
            </w:tcBorders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  <w:tcBorders>
              <w:right w:val="single" w:sz="4" w:space="0" w:color="auto"/>
            </w:tcBorders>
          </w:tcPr>
          <w:p w:rsidR="00390F10" w:rsidRPr="00161E52" w:rsidRDefault="000D61AE" w:rsidP="000D61AE">
            <w:pPr>
              <w:rPr>
                <w:sz w:val="22"/>
                <w:szCs w:val="22"/>
                <w:lang w:val="de-DE"/>
              </w:rPr>
            </w:pPr>
            <w:r w:rsidRPr="00161E52">
              <w:rPr>
                <w:sz w:val="22"/>
                <w:szCs w:val="22"/>
                <w:lang w:val="de-DE"/>
              </w:rPr>
              <w:t xml:space="preserve">auf Erteilung </w:t>
            </w:r>
            <w:r w:rsidR="009E0BBA" w:rsidRPr="00161E52">
              <w:rPr>
                <w:sz w:val="22"/>
                <w:szCs w:val="22"/>
                <w:lang w:val="de-DE"/>
              </w:rPr>
              <w:t xml:space="preserve">einer </w:t>
            </w:r>
            <w:r w:rsidRPr="00161E52">
              <w:rPr>
                <w:sz w:val="22"/>
                <w:szCs w:val="22"/>
                <w:lang w:val="de-DE"/>
              </w:rPr>
              <w:t>Genehmigung für eine störfallrelevante Änderung nach § 16a BImSchG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F10" w:rsidRPr="00161E52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  <w:tcBorders>
              <w:right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  <w:r w:rsidRPr="00161E52">
              <w:rPr>
                <w:sz w:val="22"/>
                <w:szCs w:val="22"/>
                <w:lang w:val="de-DE"/>
              </w:rPr>
              <w:t>auf Erteilung eine</w:t>
            </w:r>
            <w:r w:rsidR="009E0BBA" w:rsidRPr="00161E52">
              <w:rPr>
                <w:sz w:val="22"/>
                <w:szCs w:val="22"/>
                <w:lang w:val="de-DE"/>
              </w:rPr>
              <w:t>r</w:t>
            </w:r>
            <w:r w:rsidRPr="00161E52">
              <w:rPr>
                <w:sz w:val="22"/>
                <w:szCs w:val="22"/>
                <w:lang w:val="de-DE"/>
              </w:rPr>
              <w:t xml:space="preserve"> störfallrechtlichen Genehmigung nach § 23b BImSchG 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</w:tr>
      <w:tr w:rsidR="00161E52" w:rsidRPr="00161E52" w:rsidTr="009E0BBA">
        <w:trPr>
          <w:cantSplit/>
        </w:trPr>
        <w:tc>
          <w:tcPr>
            <w:tcW w:w="8467" w:type="dxa"/>
            <w:tcBorders>
              <w:right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  <w:r w:rsidRPr="00161E52">
              <w:rPr>
                <w:sz w:val="22"/>
                <w:szCs w:val="22"/>
                <w:lang w:val="de-DE"/>
              </w:rPr>
              <w:t>auf Erteilung eines Vorbescheides nach § 9 BImSchG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AE" w:rsidRPr="00161E52" w:rsidRDefault="000D61AE">
            <w:pPr>
              <w:rPr>
                <w:sz w:val="22"/>
                <w:szCs w:val="22"/>
                <w:lang w:val="de-DE"/>
              </w:rPr>
            </w:pPr>
          </w:p>
        </w:tc>
      </w:tr>
      <w:bookmarkEnd w:id="0"/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 w:rsidP="009E0BBA">
      <w:pPr>
        <w:pStyle w:val="Textkrper2"/>
        <w:tabs>
          <w:tab w:val="left" w:pos="426"/>
        </w:tabs>
        <w:spacing w:after="0"/>
      </w:pPr>
      <w:r>
        <w:tab/>
        <w:t>in Verbindung mit:</w:t>
      </w:r>
    </w:p>
    <w:tbl>
      <w:tblPr>
        <w:tblW w:w="7740" w:type="dxa"/>
        <w:tblInd w:w="6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6"/>
        <w:gridCol w:w="297"/>
        <w:gridCol w:w="3650"/>
        <w:gridCol w:w="287"/>
      </w:tblGrid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§ 10 BImSchG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§ 19 Abs. 1,</w:t>
            </w:r>
            <w:r w:rsidR="007A2A58">
              <w:rPr>
                <w:sz w:val="22"/>
                <w:szCs w:val="22"/>
                <w:lang w:val="de-DE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>2 BImSchG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§ 8 a BImSchG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            Begründung auf Seite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§ 16 Abs. 2 BImSchG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            Begründung auf Seite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 w:rsidTr="009E0BBA">
        <w:trPr>
          <w:cantSplit/>
        </w:trPr>
        <w:tc>
          <w:tcPr>
            <w:tcW w:w="3506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§ 19 Abs. 3 BImSchG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65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7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390F10" w:rsidRDefault="00390F10">
      <w:pPr>
        <w:rPr>
          <w:b/>
          <w:sz w:val="20"/>
          <w:lang w:val="de-DE"/>
        </w:rPr>
      </w:pPr>
    </w:p>
    <w:p w:rsidR="00390F10" w:rsidRDefault="00390F10">
      <w:pPr>
        <w:rPr>
          <w:b/>
          <w:sz w:val="20"/>
          <w:lang w:val="de-DE"/>
        </w:rPr>
      </w:pPr>
    </w:p>
    <w:p w:rsidR="00390F10" w:rsidRDefault="00390F10">
      <w:pPr>
        <w:pStyle w:val="Textkrper-Zeileneinzug"/>
        <w:spacing w:after="40"/>
        <w:ind w:left="352" w:hanging="352"/>
        <w:rPr>
          <w:b/>
          <w:bCs/>
        </w:rPr>
      </w:pPr>
      <w:r>
        <w:rPr>
          <w:b/>
          <w:bCs/>
        </w:rPr>
        <w:t>4.  Folgende Genehmigungen/Erlaubnisse/Ausnahmen sollen gemäß § 13 BImSchG eingeschlo</w:t>
      </w:r>
      <w:r>
        <w:rPr>
          <w:b/>
          <w:bCs/>
        </w:rPr>
        <w:t>s</w:t>
      </w:r>
      <w:r>
        <w:rPr>
          <w:b/>
          <w:bCs/>
        </w:rPr>
        <w:t>sen werden:</w:t>
      </w: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22" w:color="auto"/>
          <w:bottom w:val="single" w:sz="6" w:space="1" w:color="auto"/>
          <w:right w:val="single" w:sz="6" w:space="4" w:color="auto"/>
        </w:pBdr>
        <w:ind w:left="811"/>
        <w:rPr>
          <w:sz w:val="22"/>
          <w:szCs w:val="22"/>
          <w:lang w:val="de-DE"/>
        </w:rPr>
      </w:pPr>
    </w:p>
    <w:p w:rsidR="00390F10" w:rsidRDefault="00390F10">
      <w:pPr>
        <w:rPr>
          <w:b/>
          <w:sz w:val="20"/>
          <w:lang w:val="de-DE"/>
        </w:rPr>
      </w:pPr>
    </w:p>
    <w:p w:rsidR="00390F10" w:rsidRDefault="00390F10">
      <w:pPr>
        <w:rPr>
          <w:b/>
          <w:sz w:val="20"/>
          <w:lang w:val="de-DE"/>
        </w:rPr>
      </w:pPr>
    </w:p>
    <w:p w:rsidR="00390F10" w:rsidRDefault="00390F10">
      <w:pPr>
        <w:pStyle w:val="Textkrper"/>
        <w:spacing w:after="40"/>
      </w:pPr>
      <w:r>
        <w:t>5.  Folgende Genehmigungen/Erlaubnisse/Ausnahmen etc. werden/wurden bei anderen Behö</w:t>
      </w:r>
      <w:r>
        <w:t>r</w:t>
      </w:r>
      <w:r>
        <w:t>den beantragt</w:t>
      </w:r>
    </w:p>
    <w:tbl>
      <w:tblPr>
        <w:tblW w:w="8777" w:type="dxa"/>
        <w:tblInd w:w="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3402"/>
        <w:gridCol w:w="3470"/>
      </w:tblGrid>
      <w:tr w:rsidR="00390F10">
        <w:trPr>
          <w:cantSplit/>
        </w:trPr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Antragsdatum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Behörde</w:t>
            </w:r>
          </w:p>
        </w:tc>
        <w:tc>
          <w:tcPr>
            <w:tcW w:w="3470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Antragsgegenstand</w:t>
            </w:r>
          </w:p>
        </w:tc>
      </w:tr>
      <w:tr w:rsidR="00390F10">
        <w:trPr>
          <w:cantSplit/>
        </w:trPr>
        <w:tc>
          <w:tcPr>
            <w:tcW w:w="1905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1905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02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470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ED341A" w:rsidRDefault="00ED341A">
      <w:pPr>
        <w:rPr>
          <w:b/>
          <w:bCs/>
          <w:sz w:val="22"/>
          <w:szCs w:val="22"/>
          <w:lang w:val="de-DE"/>
        </w:rPr>
      </w:pPr>
      <w:r>
        <w:br w:type="page"/>
      </w:r>
    </w:p>
    <w:p w:rsidR="00390F10" w:rsidRPr="00161E52" w:rsidRDefault="00390F10">
      <w:pPr>
        <w:pStyle w:val="Textkrper"/>
        <w:rPr>
          <w:b w:val="0"/>
          <w:bCs w:val="0"/>
        </w:rPr>
      </w:pPr>
      <w:r w:rsidRPr="00161E52">
        <w:lastRenderedPageBreak/>
        <w:t>6.  Bereits vorliegende Anzeigen, Genehmigungen, Erlaubnisse u.</w:t>
      </w:r>
      <w:r w:rsidR="00ED341A" w:rsidRPr="00161E52">
        <w:t xml:space="preserve"> </w:t>
      </w:r>
      <w:r w:rsidRPr="00161E52">
        <w:t>ä. werden in Bezug</w:t>
      </w:r>
      <w:r w:rsidR="000D61AE" w:rsidRPr="00161E52">
        <w:t xml:space="preserve"> </w:t>
      </w:r>
      <w:r w:rsidRPr="00161E52">
        <w:t>geno</w:t>
      </w:r>
      <w:r w:rsidRPr="00161E52">
        <w:t>m</w:t>
      </w:r>
      <w:r w:rsidRPr="00161E52">
        <w:t xml:space="preserve">men. </w:t>
      </w:r>
      <w:r w:rsidRPr="00161E52">
        <w:rPr>
          <w:b w:val="0"/>
          <w:bCs w:val="0"/>
        </w:rPr>
        <w:t>Si</w:t>
      </w:r>
      <w:r w:rsidR="00F06A08" w:rsidRPr="00161E52">
        <w:rPr>
          <w:b w:val="0"/>
          <w:bCs w:val="0"/>
        </w:rPr>
        <w:t>e werden im beigefügten Formular 1.2 "</w:t>
      </w:r>
      <w:r w:rsidR="00ED341A" w:rsidRPr="00161E52">
        <w:rPr>
          <w:b w:val="0"/>
          <w:bCs w:val="0"/>
        </w:rPr>
        <w:t>Bestand an Genehmigungen, Anzeigen und sonstigen behördlichen Entscheidungen für die gesamte Anlage" voll</w:t>
      </w:r>
      <w:r w:rsidR="00F06A08" w:rsidRPr="00161E52">
        <w:rPr>
          <w:b w:val="0"/>
          <w:bCs w:val="0"/>
        </w:rPr>
        <w:t>ständig aufgelistet.</w:t>
      </w:r>
    </w:p>
    <w:p w:rsidR="00390F10" w:rsidRDefault="00390F10">
      <w:pPr>
        <w:rPr>
          <w:sz w:val="22"/>
          <w:szCs w:val="22"/>
          <w:lang w:val="de-DE"/>
        </w:rPr>
      </w:pPr>
    </w:p>
    <w:tbl>
      <w:tblPr>
        <w:tblW w:w="0" w:type="auto"/>
        <w:tblInd w:w="5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133"/>
        <w:gridCol w:w="1419"/>
        <w:gridCol w:w="284"/>
        <w:gridCol w:w="1133"/>
        <w:gridCol w:w="1133"/>
        <w:gridCol w:w="284"/>
        <w:gridCol w:w="1133"/>
      </w:tblGrid>
      <w:tr w:rsidR="00390F10">
        <w:trPr>
          <w:cantSplit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Ja</w:t>
            </w:r>
          </w:p>
        </w:tc>
        <w:tc>
          <w:tcPr>
            <w:tcW w:w="1419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Nein</w:t>
            </w:r>
          </w:p>
        </w:tc>
        <w:tc>
          <w:tcPr>
            <w:tcW w:w="1133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</w:tcPr>
          <w:p w:rsidR="00390F10" w:rsidRDefault="00390F10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Entfällt</w:t>
            </w:r>
          </w:p>
        </w:tc>
      </w:tr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>7.  Art und Umfang der Anlage/der Anlageänderung</w:t>
      </w:r>
    </w:p>
    <w:p w:rsidR="00390F10" w:rsidRDefault="00390F10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7.1 Bezeichnung/Zweck der Anlage in Anlehnung an die 4. BImSchV</w:t>
      </w:r>
    </w:p>
    <w:p w:rsidR="00390F10" w:rsidRDefault="00390F10">
      <w:pPr>
        <w:spacing w:after="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Der Anlagenumfang wird in Formular 2.1 "Betriebseinheiten" definiert.</w:t>
      </w:r>
    </w:p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_____________________________________________________________________________</w:t>
      </w:r>
    </w:p>
    <w:p w:rsidR="00390F10" w:rsidRDefault="00390F10">
      <w:pPr>
        <w:rPr>
          <w:sz w:val="22"/>
          <w:szCs w:val="22"/>
          <w:lang w:val="de-DE"/>
        </w:rPr>
      </w:pPr>
    </w:p>
    <w:tbl>
      <w:tblPr>
        <w:tblW w:w="0" w:type="auto"/>
        <w:tblInd w:w="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1440"/>
        <w:gridCol w:w="1620"/>
        <w:gridCol w:w="3290"/>
      </w:tblGrid>
      <w:tr w:rsidR="001235DA" w:rsidRPr="00033369">
        <w:trPr>
          <w:cantSplit/>
        </w:trPr>
        <w:tc>
          <w:tcPr>
            <w:tcW w:w="730" w:type="dxa"/>
          </w:tcPr>
          <w:p w:rsidR="001235DA" w:rsidRPr="00033369" w:rsidRDefault="001235DA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>Nr.: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5DA" w:rsidRPr="00033369" w:rsidRDefault="001235DA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20" w:type="dxa"/>
          </w:tcPr>
          <w:p w:rsidR="001235DA" w:rsidRPr="00033369" w:rsidRDefault="001235DA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90" w:type="dxa"/>
          </w:tcPr>
          <w:p w:rsidR="001235DA" w:rsidRPr="00033369" w:rsidRDefault="001235DA" w:rsidP="007B0A98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 xml:space="preserve">des Anhanges </w:t>
            </w:r>
            <w:r w:rsidR="009E0BBA" w:rsidRPr="00033369">
              <w:rPr>
                <w:sz w:val="22"/>
                <w:szCs w:val="22"/>
                <w:lang w:val="de-DE"/>
              </w:rPr>
              <w:t xml:space="preserve">1 </w:t>
            </w:r>
            <w:r w:rsidRPr="00033369">
              <w:rPr>
                <w:sz w:val="22"/>
                <w:szCs w:val="22"/>
                <w:lang w:val="de-DE"/>
              </w:rPr>
              <w:t>der 4. BImSchV</w:t>
            </w:r>
            <w:r w:rsidR="009E0BBA" w:rsidRPr="00161E52">
              <w:rPr>
                <w:rStyle w:val="Funotenzeichen"/>
                <w:sz w:val="22"/>
                <w:szCs w:val="22"/>
                <w:lang w:val="de-DE"/>
              </w:rPr>
              <w:footnoteReference w:id="1"/>
            </w:r>
          </w:p>
        </w:tc>
      </w:tr>
    </w:tbl>
    <w:p w:rsidR="00390F10" w:rsidRPr="00033369" w:rsidRDefault="00390F10">
      <w:pPr>
        <w:rPr>
          <w:sz w:val="22"/>
          <w:szCs w:val="22"/>
          <w:lang w:val="de-DE"/>
        </w:rPr>
      </w:pPr>
    </w:p>
    <w:tbl>
      <w:tblPr>
        <w:tblW w:w="0" w:type="auto"/>
        <w:tblInd w:w="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1440"/>
        <w:gridCol w:w="1620"/>
        <w:gridCol w:w="3290"/>
      </w:tblGrid>
      <w:tr w:rsidR="00033369" w:rsidRPr="001F230C" w:rsidTr="00033369">
        <w:trPr>
          <w:cantSplit/>
        </w:trPr>
        <w:tc>
          <w:tcPr>
            <w:tcW w:w="730" w:type="dxa"/>
          </w:tcPr>
          <w:p w:rsidR="001235DA" w:rsidRPr="00033369" w:rsidRDefault="001235DA" w:rsidP="006D6CF2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>Nr.: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5DA" w:rsidRPr="00033369" w:rsidRDefault="001235DA" w:rsidP="006D6CF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20" w:type="dxa"/>
          </w:tcPr>
          <w:p w:rsidR="001235DA" w:rsidRPr="00033369" w:rsidRDefault="001235DA" w:rsidP="006D6CF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90" w:type="dxa"/>
          </w:tcPr>
          <w:p w:rsidR="001235DA" w:rsidRPr="00033369" w:rsidRDefault="00E9308D" w:rsidP="006D6CF2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>d</w:t>
            </w:r>
            <w:r w:rsidR="001235DA" w:rsidRPr="00033369">
              <w:rPr>
                <w:sz w:val="22"/>
                <w:szCs w:val="22"/>
                <w:lang w:val="de-DE"/>
              </w:rPr>
              <w:t>er Anlage 1 zu § 3 des UVPG</w:t>
            </w:r>
          </w:p>
        </w:tc>
      </w:tr>
      <w:tr w:rsidR="00033369" w:rsidRPr="001F230C" w:rsidTr="00033369">
        <w:trPr>
          <w:cantSplit/>
        </w:trPr>
        <w:tc>
          <w:tcPr>
            <w:tcW w:w="730" w:type="dxa"/>
          </w:tcPr>
          <w:p w:rsidR="00932F44" w:rsidRPr="00033369" w:rsidRDefault="00932F44" w:rsidP="006D6CF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932F44" w:rsidRPr="00033369" w:rsidRDefault="00932F44" w:rsidP="006D6CF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20" w:type="dxa"/>
            <w:tcBorders>
              <w:left w:val="nil"/>
            </w:tcBorders>
          </w:tcPr>
          <w:p w:rsidR="00932F44" w:rsidRPr="00033369" w:rsidRDefault="00932F44" w:rsidP="006D6CF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90" w:type="dxa"/>
          </w:tcPr>
          <w:p w:rsidR="00932F44" w:rsidRPr="00033369" w:rsidRDefault="00932F44" w:rsidP="006D6CF2">
            <w:pPr>
              <w:rPr>
                <w:sz w:val="22"/>
                <w:szCs w:val="22"/>
                <w:lang w:val="de-DE"/>
              </w:rPr>
            </w:pPr>
          </w:p>
        </w:tc>
      </w:tr>
      <w:tr w:rsidR="00033369" w:rsidRPr="001F230C" w:rsidTr="00932F44">
        <w:trPr>
          <w:cantSplit/>
        </w:trPr>
        <w:tc>
          <w:tcPr>
            <w:tcW w:w="730" w:type="dxa"/>
          </w:tcPr>
          <w:p w:rsidR="00932F44" w:rsidRPr="00033369" w:rsidRDefault="00932F44" w:rsidP="00E11302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>Nr.: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F44" w:rsidRPr="00033369" w:rsidRDefault="00932F44" w:rsidP="00E1130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620" w:type="dxa"/>
          </w:tcPr>
          <w:p w:rsidR="00932F44" w:rsidRPr="00033369" w:rsidRDefault="00932F44" w:rsidP="00E11302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90" w:type="dxa"/>
          </w:tcPr>
          <w:p w:rsidR="00932F44" w:rsidRPr="00033369" w:rsidRDefault="00932F44" w:rsidP="00932F44">
            <w:pPr>
              <w:rPr>
                <w:sz w:val="22"/>
                <w:szCs w:val="22"/>
                <w:lang w:val="de-DE"/>
              </w:rPr>
            </w:pPr>
            <w:r w:rsidRPr="00033369">
              <w:rPr>
                <w:sz w:val="22"/>
                <w:szCs w:val="22"/>
                <w:lang w:val="de-DE"/>
              </w:rPr>
              <w:t>des Anhang 1, Teil 2 des TEHG</w:t>
            </w:r>
            <w:r w:rsidR="00247453" w:rsidRPr="00033369">
              <w:rPr>
                <w:sz w:val="22"/>
                <w:szCs w:val="22"/>
                <w:lang w:val="de-DE"/>
              </w:rPr>
              <w:t xml:space="preserve"> und Zeitpunkt, an dem diese Anl</w:t>
            </w:r>
            <w:r w:rsidR="00247453" w:rsidRPr="00033369">
              <w:rPr>
                <w:sz w:val="22"/>
                <w:szCs w:val="22"/>
                <w:lang w:val="de-DE"/>
              </w:rPr>
              <w:t>a</w:t>
            </w:r>
            <w:r w:rsidR="00247453" w:rsidRPr="00033369">
              <w:rPr>
                <w:sz w:val="22"/>
                <w:szCs w:val="22"/>
                <w:lang w:val="de-DE"/>
              </w:rPr>
              <w:t>ge in Betrieb genommen worden ist oder werden soll (§ 4 Abs. 2 Nr. 5 TEHG)</w:t>
            </w:r>
          </w:p>
        </w:tc>
      </w:tr>
    </w:tbl>
    <w:p w:rsidR="001235DA" w:rsidRPr="00033369" w:rsidRDefault="001235DA">
      <w:pPr>
        <w:rPr>
          <w:sz w:val="22"/>
          <w:szCs w:val="22"/>
          <w:lang w:val="de-DE"/>
        </w:rPr>
      </w:pPr>
    </w:p>
    <w:p w:rsidR="00390F10" w:rsidRPr="00033369" w:rsidRDefault="00390F10" w:rsidP="00E9308D">
      <w:pPr>
        <w:pStyle w:val="Textkrper2"/>
        <w:ind w:left="336" w:hanging="336"/>
      </w:pPr>
      <w:r w:rsidRPr="00033369">
        <w:t>7.2 Konkretisierung des Antragsgegenstandes (Projektes) unter Angabe der besonderen Merkmale der Anlage/Anlageänderung (Kapazität, Leistung, Betriebsweise etc.)</w:t>
      </w:r>
      <w:r w:rsidR="009E0BBA" w:rsidRPr="00161E52">
        <w:rPr>
          <w:rStyle w:val="Funotenzeichen"/>
        </w:rPr>
        <w:footnoteReference w:id="2"/>
      </w:r>
    </w:p>
    <w:p w:rsidR="00390F10" w:rsidRDefault="00390F10">
      <w:pPr>
        <w:pBdr>
          <w:top w:val="single" w:sz="6" w:space="31" w:color="auto"/>
          <w:left w:val="single" w:sz="6" w:space="14" w:color="auto"/>
          <w:bottom w:val="single" w:sz="6" w:space="31" w:color="auto"/>
          <w:right w:val="single" w:sz="6" w:space="0" w:color="auto"/>
        </w:pBdr>
        <w:ind w:left="671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31" w:color="auto"/>
          <w:left w:val="single" w:sz="6" w:space="14" w:color="auto"/>
          <w:bottom w:val="single" w:sz="6" w:space="31" w:color="auto"/>
          <w:right w:val="single" w:sz="6" w:space="0" w:color="auto"/>
        </w:pBdr>
        <w:ind w:left="671"/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390F10" w:rsidRDefault="003F23E1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7.3 Maßgebliches BVT-Merkblatt gemäß § 3 Abs. 6a BImSchG</w:t>
      </w:r>
      <w:r>
        <w:rPr>
          <w:rStyle w:val="Funotenzeichen"/>
          <w:sz w:val="22"/>
          <w:szCs w:val="22"/>
          <w:lang w:val="de-DE"/>
        </w:rPr>
        <w:footnoteReference w:id="3"/>
      </w:r>
    </w:p>
    <w:p w:rsidR="003F23E1" w:rsidRDefault="003F23E1">
      <w:pPr>
        <w:rPr>
          <w:sz w:val="22"/>
          <w:szCs w:val="22"/>
          <w:lang w:val="de-DE"/>
        </w:rPr>
      </w:pPr>
    </w:p>
    <w:p w:rsidR="00390F10" w:rsidRDefault="00390F10">
      <w:pPr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>8.   Angaben zum Standort</w:t>
      </w:r>
    </w:p>
    <w:p w:rsidR="00390F10" w:rsidRDefault="00390F10">
      <w:pPr>
        <w:spacing w:after="40"/>
        <w:rPr>
          <w:sz w:val="22"/>
          <w:lang w:val="de-DE"/>
        </w:rPr>
      </w:pPr>
      <w:r>
        <w:rPr>
          <w:sz w:val="22"/>
          <w:szCs w:val="22"/>
          <w:lang w:val="de-DE"/>
        </w:rPr>
        <w:t>8.1  Ortsfeste Anlagen</w:t>
      </w:r>
    </w:p>
    <w:tbl>
      <w:tblPr>
        <w:tblW w:w="0" w:type="auto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461"/>
      </w:tblGrid>
      <w:tr w:rsidR="00390F10" w:rsidTr="009E0BBA">
        <w:trPr>
          <w:cantSplit/>
          <w:trHeight w:val="356"/>
        </w:trPr>
        <w:tc>
          <w:tcPr>
            <w:tcW w:w="8709" w:type="dxa"/>
            <w:gridSpan w:val="2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Bezeichnung  des Werks/Betriebs</w:t>
            </w:r>
          </w:p>
        </w:tc>
      </w:tr>
      <w:tr w:rsidR="00390F10" w:rsidTr="009E0BBA">
        <w:trPr>
          <w:cantSplit/>
          <w:trHeight w:val="366"/>
        </w:trPr>
        <w:tc>
          <w:tcPr>
            <w:tcW w:w="42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PLZ, Ort</w:t>
            </w:r>
          </w:p>
        </w:tc>
        <w:tc>
          <w:tcPr>
            <w:tcW w:w="4461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Straße, Haus-Nr.</w:t>
            </w:r>
          </w:p>
        </w:tc>
      </w:tr>
      <w:tr w:rsidR="00390F10" w:rsidTr="009E0BBA">
        <w:trPr>
          <w:cantSplit/>
          <w:trHeight w:val="317"/>
        </w:trPr>
        <w:tc>
          <w:tcPr>
            <w:tcW w:w="42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Gemarkung</w:t>
            </w:r>
          </w:p>
        </w:tc>
        <w:tc>
          <w:tcPr>
            <w:tcW w:w="4461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Flur</w:t>
            </w:r>
          </w:p>
        </w:tc>
      </w:tr>
      <w:tr w:rsidR="00390F10" w:rsidTr="009E0BBA">
        <w:trPr>
          <w:cantSplit/>
          <w:trHeight w:val="317"/>
        </w:trPr>
        <w:tc>
          <w:tcPr>
            <w:tcW w:w="4248" w:type="dxa"/>
          </w:tcPr>
          <w:p w:rsidR="00390F10" w:rsidRDefault="00390F10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Flst.-Nr.</w:t>
            </w:r>
          </w:p>
        </w:tc>
        <w:tc>
          <w:tcPr>
            <w:tcW w:w="4461" w:type="dxa"/>
          </w:tcPr>
          <w:p w:rsidR="00390F10" w:rsidRDefault="000A7E02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Ostwert/Nordwert</w:t>
            </w:r>
          </w:p>
        </w:tc>
      </w:tr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Gebäudebezeichnung gemäß Werksplan/Lageplan:</w:t>
      </w:r>
    </w:p>
    <w:p w:rsidR="00390F10" w:rsidRDefault="00390F10">
      <w:pPr>
        <w:rPr>
          <w:sz w:val="22"/>
          <w:szCs w:val="22"/>
          <w:lang w:val="de-DE"/>
        </w:rPr>
      </w:pPr>
    </w:p>
    <w:p w:rsidR="00ED341A" w:rsidRDefault="00ED341A">
      <w:pPr>
        <w:rPr>
          <w:sz w:val="22"/>
          <w:szCs w:val="22"/>
          <w:lang w:val="de-DE"/>
        </w:rPr>
      </w:pPr>
      <w:r>
        <w:br w:type="page"/>
      </w:r>
    </w:p>
    <w:p w:rsidR="00390F10" w:rsidRDefault="00390F10">
      <w:pPr>
        <w:pStyle w:val="Textkrper2"/>
      </w:pPr>
      <w:r>
        <w:lastRenderedPageBreak/>
        <w:t>8.2  Ortsveränderliche Anlagen, vorgesehene Standorte:</w:t>
      </w:r>
    </w:p>
    <w:p w:rsidR="00390F10" w:rsidRDefault="00390F1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426" w:hanging="34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426" w:hanging="34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426" w:hanging="34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426" w:hanging="34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426" w:hanging="34"/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8B08FC" w:rsidRDefault="008B08FC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8.3 Erdbebenzone gemäß DIN 4149 (sofern zutreffend)</w:t>
      </w:r>
      <w:r w:rsidR="00FB31AA">
        <w:rPr>
          <w:sz w:val="22"/>
          <w:szCs w:val="22"/>
          <w:lang w:val="de-DE"/>
        </w:rPr>
        <w:t>:</w:t>
      </w:r>
    </w:p>
    <w:p w:rsidR="00390F10" w:rsidRDefault="00390F10">
      <w:pPr>
        <w:pStyle w:val="Textkrper"/>
      </w:pPr>
      <w:r>
        <w:t>9.   Voraussichtliche Inbetriebnahme:</w:t>
      </w:r>
    </w:p>
    <w:p w:rsidR="00390F10" w:rsidRDefault="00390F10">
      <w:pPr>
        <w:rPr>
          <w:sz w:val="22"/>
          <w:szCs w:val="22"/>
          <w:lang w:val="de-DE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552"/>
        <w:gridCol w:w="1417"/>
      </w:tblGrid>
      <w:tr w:rsidR="00390F10">
        <w:trPr>
          <w:cantSplit/>
          <w:trHeight w:val="263"/>
        </w:trPr>
        <w:tc>
          <w:tcPr>
            <w:tcW w:w="5173" w:type="dxa"/>
            <w:vMerge w:val="restart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>10.  Gesamtbaukosten</w:t>
            </w:r>
            <w:r>
              <w:rPr>
                <w:sz w:val="22"/>
                <w:szCs w:val="22"/>
                <w:lang w:val="de-DE"/>
              </w:rPr>
              <w:t xml:space="preserve"> voraussichtlich (inkl. Mwst.)</w:t>
            </w:r>
          </w:p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 (Gesamtbaukosten und Einrichtungskosten)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  <w:vMerge w:val="restart"/>
            <w:tcBorders>
              <w:left w:val="nil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Euro</w:t>
            </w:r>
          </w:p>
        </w:tc>
      </w:tr>
      <w:tr w:rsidR="00390F10">
        <w:trPr>
          <w:cantSplit/>
          <w:trHeight w:val="262"/>
        </w:trPr>
        <w:tc>
          <w:tcPr>
            <w:tcW w:w="5173" w:type="dxa"/>
            <w:vMerge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</w:trPr>
        <w:tc>
          <w:tcPr>
            <w:tcW w:w="5173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                       davon Rohbaukosten (inkl. Mwst.)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Euro</w:t>
            </w:r>
          </w:p>
        </w:tc>
      </w:tr>
    </w:tbl>
    <w:p w:rsidR="00390F10" w:rsidRDefault="00390F10">
      <w:pPr>
        <w:rPr>
          <w:sz w:val="22"/>
          <w:szCs w:val="22"/>
          <w:lang w:val="de-DE"/>
        </w:rPr>
      </w:pPr>
    </w:p>
    <w:p w:rsidR="00390F10" w:rsidRDefault="00390F10">
      <w:pPr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 xml:space="preserve">11. Anzahl der Antragssätze  </w:t>
      </w:r>
      <w:r>
        <w:rPr>
          <w:b/>
          <w:bCs/>
          <w:lang w:val="de-DE"/>
        </w:rPr>
        <w:t xml:space="preserve"> ___________________</w:t>
      </w:r>
    </w:p>
    <w:p w:rsidR="00390F10" w:rsidRDefault="00390F10" w:rsidP="00E9308D">
      <w:pPr>
        <w:ind w:left="340"/>
        <w:rPr>
          <w:sz w:val="22"/>
          <w:szCs w:val="22"/>
          <w:lang w:val="de-DE"/>
        </w:rPr>
      </w:pPr>
    </w:p>
    <w:p w:rsidR="00390F10" w:rsidRDefault="00390F10" w:rsidP="00E9308D">
      <w:pPr>
        <w:pStyle w:val="Textkrper2"/>
        <w:spacing w:after="120"/>
        <w:ind w:left="340"/>
      </w:pPr>
      <w:r>
        <w:t>Nähere Erläuterungen (z.B. Anzahl/Kennzeichnung der Mappen/Ordner,</w:t>
      </w:r>
      <w:r w:rsidR="00E9308D">
        <w:t xml:space="preserve"> Hinweise auf betriebs-</w:t>
      </w:r>
      <w:r>
        <w:t>geheime Antragsteile, Anmerkungen zu abweichenden Inhalten einze</w:t>
      </w:r>
      <w:r w:rsidR="00E9308D">
        <w:t>lner Antragsexemplare, A</w:t>
      </w:r>
      <w:r w:rsidR="00E9308D">
        <w:t>n</w:t>
      </w:r>
      <w:r>
        <w:t>zahl der zusätzlich beigefügten Kurzbeschreibungen):</w:t>
      </w:r>
    </w:p>
    <w:p w:rsidR="00390F10" w:rsidRDefault="00390F10" w:rsidP="00E9308D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 w:rsidP="00E9308D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 w:rsidP="00E9308D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 w:rsidP="00E9308D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 w:rsidP="00E9308D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390F10" w:rsidRDefault="00390F10" w:rsidP="00E9308D">
      <w:pPr>
        <w:pStyle w:val="Textkrper"/>
        <w:spacing w:after="40"/>
        <w:ind w:left="284" w:hanging="284"/>
      </w:pPr>
      <w:r>
        <w:t>12. Name und Anschrift der natürlichen Person, die die Pflichten des Betreibers i.S. von</w:t>
      </w:r>
      <w:r w:rsidR="00E9308D">
        <w:t xml:space="preserve"> </w:t>
      </w:r>
      <w:r>
        <w:t>§ 52 </w:t>
      </w:r>
      <w:r w:rsidR="00E9308D">
        <w:t>b</w:t>
      </w:r>
      <w:r>
        <w:t> BImSchG wahrnimmt</w:t>
      </w:r>
    </w:p>
    <w:p w:rsidR="00390F10" w:rsidRDefault="00390F10">
      <w:pPr>
        <w:pBdr>
          <w:top w:val="single" w:sz="6" w:space="1" w:color="auto"/>
          <w:left w:val="single" w:sz="6" w:space="19" w:color="auto"/>
          <w:bottom w:val="single" w:sz="6" w:space="3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19" w:color="auto"/>
          <w:bottom w:val="single" w:sz="6" w:space="3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>
      <w:pPr>
        <w:pBdr>
          <w:top w:val="single" w:sz="6" w:space="1" w:color="auto"/>
          <w:left w:val="single" w:sz="6" w:space="19" w:color="auto"/>
          <w:bottom w:val="single" w:sz="6" w:space="31" w:color="auto"/>
          <w:right w:val="single" w:sz="6" w:space="1" w:color="auto"/>
        </w:pBdr>
        <w:ind w:left="709"/>
        <w:rPr>
          <w:sz w:val="22"/>
          <w:szCs w:val="22"/>
          <w:lang w:val="de-DE"/>
        </w:rPr>
      </w:pPr>
    </w:p>
    <w:p w:rsidR="00390F10" w:rsidRDefault="00390F10">
      <w:pPr>
        <w:rPr>
          <w:sz w:val="22"/>
          <w:szCs w:val="22"/>
          <w:lang w:val="de-DE"/>
        </w:rPr>
      </w:pPr>
    </w:p>
    <w:p w:rsidR="00390F10" w:rsidRDefault="00390F10" w:rsidP="0087137E">
      <w:pPr>
        <w:pStyle w:val="Textkrper"/>
        <w:ind w:left="336" w:hanging="336"/>
        <w:rPr>
          <w:b w:val="0"/>
          <w:bCs w:val="0"/>
        </w:rPr>
      </w:pPr>
      <w:r>
        <w:t>13. Die Antragsunterlagen haben den nachstehend angekreuzten Personen/Institutionen vorg</w:t>
      </w:r>
      <w:r>
        <w:t>e</w:t>
      </w:r>
      <w:r>
        <w:t>legen, soweit deren Aufgabenbereich tangiert ist.</w:t>
      </w:r>
    </w:p>
    <w:tbl>
      <w:tblPr>
        <w:tblW w:w="0" w:type="auto"/>
        <w:tblInd w:w="7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784"/>
        <w:gridCol w:w="3261"/>
      </w:tblGrid>
      <w:tr w:rsidR="00390F10">
        <w:trPr>
          <w:cantSplit/>
          <w:trHeight w:val="170"/>
        </w:trPr>
        <w:tc>
          <w:tcPr>
            <w:tcW w:w="35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</w:tcPr>
          <w:p w:rsidR="00390F10" w:rsidRDefault="00390F10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Unterschrift</w:t>
            </w: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Immissionschutzbeauftragte(r)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Betriebsbeauftragte(r) für Abfall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Betriebsbeauftragte(r) für Gewässerschutz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Sicherheitsfachkraft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Betriebsärztin/-arzt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Betriebsrat/Personalvertretung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Störfallbeauftragte</w:t>
            </w:r>
            <w:r w:rsidR="005766CA">
              <w:rPr>
                <w:sz w:val="22"/>
                <w:szCs w:val="22"/>
                <w:lang w:val="de-DE"/>
              </w:rPr>
              <w:t>®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hRule="exact" w:val="170"/>
        </w:trPr>
        <w:tc>
          <w:tcPr>
            <w:tcW w:w="354" w:type="dxa"/>
            <w:tcBorders>
              <w:top w:val="single" w:sz="6" w:space="0" w:color="auto"/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  <w:tr w:rsidR="00390F10">
        <w:trPr>
          <w:cantSplit/>
          <w:trHeight w:val="1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F10" w:rsidRDefault="00390F10">
            <w:pPr>
              <w:spacing w:line="240" w:lineRule="atLeast"/>
              <w:rPr>
                <w:sz w:val="22"/>
                <w:szCs w:val="22"/>
                <w:lang w:val="de-DE"/>
              </w:rPr>
            </w:pPr>
          </w:p>
        </w:tc>
        <w:tc>
          <w:tcPr>
            <w:tcW w:w="4784" w:type="dxa"/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ab/>
              <w:t>...................................</w:t>
            </w:r>
          </w:p>
        </w:tc>
        <w:tc>
          <w:tcPr>
            <w:tcW w:w="3261" w:type="dxa"/>
            <w:tcBorders>
              <w:bottom w:val="single" w:sz="6" w:space="0" w:color="auto"/>
            </w:tcBorders>
          </w:tcPr>
          <w:p w:rsidR="00390F10" w:rsidRDefault="00390F10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390F10" w:rsidRDefault="00390F10">
      <w:pPr>
        <w:ind w:left="360" w:hanging="360"/>
        <w:rPr>
          <w:sz w:val="22"/>
          <w:szCs w:val="22"/>
          <w:lang w:val="de-DE"/>
        </w:rPr>
      </w:pPr>
    </w:p>
    <w:p w:rsidR="00390F10" w:rsidRDefault="00390F10">
      <w:pPr>
        <w:ind w:left="360" w:hanging="360"/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>14. Unterschriften des Antragstellers/der Antragsteller</w:t>
      </w:r>
    </w:p>
    <w:p w:rsidR="00390F10" w:rsidRDefault="00390F10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ab/>
      </w:r>
    </w:p>
    <w:p w:rsidR="00390F10" w:rsidRDefault="00390F10">
      <w:pPr>
        <w:ind w:left="360" w:hanging="360"/>
        <w:rPr>
          <w:sz w:val="22"/>
          <w:szCs w:val="22"/>
          <w:lang w:val="de-DE"/>
        </w:rPr>
      </w:pPr>
    </w:p>
    <w:p w:rsidR="00390F10" w:rsidRDefault="00390F10">
      <w:pPr>
        <w:ind w:left="360" w:hanging="360"/>
        <w:rPr>
          <w:sz w:val="22"/>
          <w:szCs w:val="22"/>
          <w:lang w:val="de-DE"/>
        </w:rPr>
      </w:pPr>
    </w:p>
    <w:p w:rsidR="00390F10" w:rsidRDefault="00390F10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______________________</w:t>
      </w:r>
      <w:r w:rsidR="005766CA">
        <w:rPr>
          <w:sz w:val="22"/>
          <w:szCs w:val="22"/>
          <w:lang w:val="de-DE"/>
        </w:rPr>
        <w:t>__________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="005766CA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>_____________________</w:t>
      </w:r>
      <w:r w:rsidR="005766CA">
        <w:rPr>
          <w:sz w:val="22"/>
          <w:szCs w:val="22"/>
          <w:lang w:val="de-DE"/>
        </w:rPr>
        <w:t>_________</w:t>
      </w:r>
    </w:p>
    <w:p w:rsidR="00390F10" w:rsidRDefault="00390F10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="005766CA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>(Ort, Datum)</w:t>
      </w:r>
    </w:p>
    <w:p w:rsidR="00390F10" w:rsidRDefault="00390F10">
      <w:pPr>
        <w:ind w:left="360" w:hanging="360"/>
        <w:rPr>
          <w:sz w:val="22"/>
          <w:szCs w:val="22"/>
          <w:lang w:val="de-DE"/>
        </w:rPr>
      </w:pPr>
    </w:p>
    <w:p w:rsidR="00390F10" w:rsidRDefault="00390F10">
      <w:pPr>
        <w:ind w:left="360" w:hanging="360"/>
        <w:rPr>
          <w:sz w:val="22"/>
          <w:szCs w:val="22"/>
          <w:lang w:val="de-DE"/>
        </w:rPr>
      </w:pPr>
    </w:p>
    <w:p w:rsidR="00390F10" w:rsidRDefault="00390F10">
      <w:pPr>
        <w:ind w:left="36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______________________</w:t>
      </w:r>
      <w:r w:rsidR="005766CA">
        <w:rPr>
          <w:sz w:val="22"/>
          <w:szCs w:val="22"/>
          <w:lang w:val="de-DE"/>
        </w:rPr>
        <w:t>__________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="005766CA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>_____________________</w:t>
      </w:r>
      <w:r w:rsidR="005766CA">
        <w:rPr>
          <w:sz w:val="22"/>
          <w:szCs w:val="22"/>
          <w:lang w:val="de-DE"/>
        </w:rPr>
        <w:t>__________</w:t>
      </w:r>
    </w:p>
    <w:p w:rsidR="00390F10" w:rsidRDefault="00390F10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="005766CA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>(Ort, Datum)</w:t>
      </w:r>
    </w:p>
    <w:sectPr w:rsidR="00390F10">
      <w:headerReference w:type="default" r:id="rId8"/>
      <w:footerReference w:type="default" r:id="rId9"/>
      <w:pgSz w:w="11906" w:h="16838" w:code="9"/>
      <w:pgMar w:top="1418" w:right="1466" w:bottom="1134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F10" w:rsidRDefault="00390F10">
      <w:r>
        <w:separator/>
      </w:r>
    </w:p>
  </w:endnote>
  <w:endnote w:type="continuationSeparator" w:id="0">
    <w:p w:rsidR="00390F10" w:rsidRDefault="0039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F02" w:rsidRPr="00161E52" w:rsidRDefault="009A0F02" w:rsidP="009A0F02">
    <w:pPr>
      <w:pStyle w:val="Fuzeile"/>
      <w:jc w:val="right"/>
      <w:rPr>
        <w:sz w:val="20"/>
        <w:szCs w:val="20"/>
      </w:rPr>
    </w:pPr>
    <w:r w:rsidRPr="00161E52">
      <w:rPr>
        <w:sz w:val="20"/>
        <w:szCs w:val="20"/>
      </w:rPr>
      <w:t>Juni 2017</w:t>
    </w:r>
  </w:p>
  <w:p w:rsidR="00390F10" w:rsidRDefault="00390F10">
    <w:pPr>
      <w:pStyle w:val="t"/>
      <w:rPr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F10" w:rsidRDefault="00390F10">
      <w:r>
        <w:separator/>
      </w:r>
    </w:p>
  </w:footnote>
  <w:footnote w:type="continuationSeparator" w:id="0">
    <w:p w:rsidR="00390F10" w:rsidRDefault="00390F10">
      <w:r>
        <w:continuationSeparator/>
      </w:r>
    </w:p>
  </w:footnote>
  <w:footnote w:id="1">
    <w:p w:rsidR="009E0BBA" w:rsidRPr="00161E52" w:rsidRDefault="009E0BBA">
      <w:pPr>
        <w:pStyle w:val="Funotentext"/>
        <w:rPr>
          <w:lang w:val="de-DE"/>
        </w:rPr>
      </w:pPr>
      <w:r w:rsidRPr="00161E52">
        <w:rPr>
          <w:rStyle w:val="Funotenzeichen"/>
        </w:rPr>
        <w:footnoteRef/>
      </w:r>
      <w:r w:rsidRPr="00161E52">
        <w:rPr>
          <w:lang w:val="de-DE"/>
        </w:rPr>
        <w:t xml:space="preserve"> </w:t>
      </w:r>
      <w:r w:rsidRPr="00161E52">
        <w:rPr>
          <w:sz w:val="16"/>
          <w:szCs w:val="24"/>
          <w:lang w:val="de-DE"/>
        </w:rPr>
        <w:t>Auflistung aller einschlägigen Nummern des Anhanges 1 der 4. BImSchV für die gesamte Anlage</w:t>
      </w:r>
    </w:p>
  </w:footnote>
  <w:footnote w:id="2">
    <w:p w:rsidR="009E0BBA" w:rsidRPr="00161E52" w:rsidRDefault="009E0BBA">
      <w:pPr>
        <w:pStyle w:val="Funotentext"/>
        <w:rPr>
          <w:lang w:val="de-DE"/>
        </w:rPr>
      </w:pPr>
      <w:r w:rsidRPr="00161E52">
        <w:rPr>
          <w:rStyle w:val="Funotenzeichen"/>
        </w:rPr>
        <w:footnoteRef/>
      </w:r>
      <w:r w:rsidRPr="00161E52">
        <w:rPr>
          <w:lang w:val="de-DE"/>
        </w:rPr>
        <w:t xml:space="preserve"> </w:t>
      </w:r>
      <w:r w:rsidRPr="00161E52">
        <w:rPr>
          <w:sz w:val="16"/>
          <w:szCs w:val="24"/>
          <w:lang w:val="de-DE"/>
        </w:rPr>
        <w:t>Bei Änderung der Anlage ist die für die Änderung relevante Nr. des Anhanges 1 der 4. BImSchV konkret zu benennen.</w:t>
      </w:r>
    </w:p>
  </w:footnote>
  <w:footnote w:id="3">
    <w:p w:rsidR="003F23E1" w:rsidRDefault="003F23E1" w:rsidP="0087137E">
      <w:pPr>
        <w:ind w:left="142" w:hanging="142"/>
        <w:rPr>
          <w:sz w:val="16"/>
          <w:szCs w:val="22"/>
          <w:lang w:val="de-DE"/>
        </w:rPr>
      </w:pPr>
      <w:r w:rsidRPr="00033369">
        <w:rPr>
          <w:rStyle w:val="Funotenzeichen"/>
          <w:sz w:val="16"/>
        </w:rPr>
        <w:footnoteRef/>
      </w:r>
      <w:r w:rsidRPr="00033369">
        <w:rPr>
          <w:sz w:val="16"/>
          <w:lang w:val="de-DE"/>
        </w:rPr>
        <w:t xml:space="preserve"> </w:t>
      </w:r>
      <w:r w:rsidR="008B08FC" w:rsidRPr="00033369">
        <w:rPr>
          <w:sz w:val="16"/>
          <w:lang w:val="de-DE"/>
        </w:rPr>
        <w:t xml:space="preserve">Für Anlagen gemäß Artikel 10 der RL 2010/75/EU; sind für einzelne Betriebseinheiten, Nebeneinrichtungen bzw. Anlagenteile </w:t>
      </w:r>
      <w:r w:rsidR="008B08FC">
        <w:rPr>
          <w:sz w:val="16"/>
          <w:lang w:val="de-DE"/>
        </w:rPr>
        <w:t>jeweils unterschiedliche BVT-Merkblätter heranzuziehen, bitte diese aufführen)</w:t>
      </w:r>
    </w:p>
    <w:p w:rsidR="003F23E1" w:rsidRDefault="003F23E1" w:rsidP="003F23E1">
      <w:pPr>
        <w:pStyle w:val="Funotentext"/>
        <w:ind w:left="140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10" w:rsidRDefault="00390F10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2" w:color="auto"/>
      </w:pBdr>
      <w:rPr>
        <w:b/>
        <w:sz w:val="26"/>
        <w:szCs w:val="26"/>
        <w:lang w:val="de-DE"/>
      </w:rPr>
    </w:pPr>
    <w:r>
      <w:rPr>
        <w:b/>
        <w:sz w:val="26"/>
        <w:szCs w:val="26"/>
        <w:lang w:val="de-DE"/>
      </w:rPr>
      <w:t xml:space="preserve">Antragsformular 1.1: Allgemeine Angaben       </w:t>
    </w:r>
    <w:r>
      <w:rPr>
        <w:b/>
        <w:sz w:val="26"/>
        <w:szCs w:val="26"/>
        <w:lang w:val="de-DE"/>
      </w:rPr>
      <w:tab/>
    </w:r>
    <w:r>
      <w:rPr>
        <w:b/>
        <w:sz w:val="26"/>
        <w:szCs w:val="26"/>
        <w:lang w:val="de-DE"/>
      </w:rPr>
      <w:tab/>
    </w:r>
    <w:r>
      <w:rPr>
        <w:b/>
        <w:sz w:val="26"/>
        <w:szCs w:val="26"/>
        <w:lang w:val="de-DE"/>
      </w:rPr>
      <w:tab/>
    </w:r>
    <w:r>
      <w:rPr>
        <w:b/>
        <w:sz w:val="26"/>
        <w:szCs w:val="26"/>
        <w:lang w:val="de-DE"/>
      </w:rPr>
      <w:tab/>
      <w:t xml:space="preserve">    Blatt </w:t>
    </w:r>
    <w:r>
      <w:rPr>
        <w:rStyle w:val="Seitenzahl"/>
        <w:b/>
        <w:sz w:val="26"/>
      </w:rPr>
      <w:fldChar w:fldCharType="begin"/>
    </w:r>
    <w:r>
      <w:rPr>
        <w:rStyle w:val="Seitenzahl"/>
        <w:b/>
        <w:sz w:val="26"/>
        <w:lang w:val="de-DE"/>
      </w:rPr>
      <w:instrText xml:space="preserve"> PAGE </w:instrText>
    </w:r>
    <w:r>
      <w:rPr>
        <w:rStyle w:val="Seitenzahl"/>
        <w:b/>
        <w:sz w:val="26"/>
      </w:rPr>
      <w:fldChar w:fldCharType="separate"/>
    </w:r>
    <w:r w:rsidR="00161E52">
      <w:rPr>
        <w:rStyle w:val="Seitenzahl"/>
        <w:b/>
        <w:noProof/>
        <w:sz w:val="26"/>
        <w:lang w:val="de-DE"/>
      </w:rPr>
      <w:t>2</w:t>
    </w:r>
    <w:r>
      <w:rPr>
        <w:rStyle w:val="Seitenzahl"/>
        <w:b/>
        <w:sz w:val="26"/>
      </w:rPr>
      <w:fldChar w:fldCharType="end"/>
    </w:r>
    <w:r>
      <w:rPr>
        <w:b/>
        <w:sz w:val="26"/>
        <w:szCs w:val="26"/>
        <w:lang w:val="de-DE"/>
      </w:rPr>
      <w:t xml:space="preserve">                                   </w:t>
    </w:r>
  </w:p>
  <w:p w:rsidR="00390F10" w:rsidRDefault="00390F10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BC"/>
    <w:rsid w:val="00033369"/>
    <w:rsid w:val="000A7E02"/>
    <w:rsid w:val="000D61AE"/>
    <w:rsid w:val="001235DA"/>
    <w:rsid w:val="00161E52"/>
    <w:rsid w:val="001F230C"/>
    <w:rsid w:val="00247453"/>
    <w:rsid w:val="00390F10"/>
    <w:rsid w:val="003F23E1"/>
    <w:rsid w:val="00462DBC"/>
    <w:rsid w:val="005410C1"/>
    <w:rsid w:val="005766CA"/>
    <w:rsid w:val="007A2A58"/>
    <w:rsid w:val="007B0A98"/>
    <w:rsid w:val="007E2136"/>
    <w:rsid w:val="0087137E"/>
    <w:rsid w:val="008B08FC"/>
    <w:rsid w:val="008D13BC"/>
    <w:rsid w:val="00932F44"/>
    <w:rsid w:val="009A0F02"/>
    <w:rsid w:val="009E0BBA"/>
    <w:rsid w:val="00BD49DB"/>
    <w:rsid w:val="00E9308D"/>
    <w:rsid w:val="00ED341A"/>
    <w:rsid w:val="00F0526A"/>
    <w:rsid w:val="00F06A08"/>
    <w:rsid w:val="00FB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t">
    <w:name w:val="t"/>
    <w:basedOn w:val="Standard"/>
    <w:pPr>
      <w:spacing w:before="100" w:beforeAutospacing="1" w:after="100" w:afterAutospacing="1"/>
    </w:pPr>
    <w:rPr>
      <w:color w:val="000000"/>
      <w:lang w:val="de-DE" w:eastAsia="de-DE"/>
    </w:rPr>
  </w:style>
  <w:style w:type="paragraph" w:styleId="Textkrper">
    <w:name w:val="Body Text"/>
    <w:basedOn w:val="Standard"/>
    <w:rPr>
      <w:b/>
      <w:bCs/>
      <w:sz w:val="22"/>
      <w:szCs w:val="22"/>
      <w:lang w:val="de-DE"/>
    </w:rPr>
  </w:style>
  <w:style w:type="paragraph" w:styleId="Textkrper2">
    <w:name w:val="Body Text 2"/>
    <w:basedOn w:val="Standard"/>
    <w:pPr>
      <w:spacing w:after="40"/>
    </w:pPr>
    <w:rPr>
      <w:sz w:val="22"/>
      <w:szCs w:val="22"/>
      <w:lang w:val="de-DE"/>
    </w:rPr>
  </w:style>
  <w:style w:type="paragraph" w:styleId="Textkrper-Zeileneinzug">
    <w:name w:val="Body Text Indent"/>
    <w:basedOn w:val="Standard"/>
    <w:pPr>
      <w:ind w:left="709" w:hanging="709"/>
    </w:pPr>
    <w:rPr>
      <w:sz w:val="22"/>
      <w:szCs w:val="22"/>
      <w:lang w:val="de-DE" w:eastAsia="de-DE"/>
    </w:rPr>
  </w:style>
  <w:style w:type="paragraph" w:styleId="Textkrper-Einzug2">
    <w:name w:val="Body Text Indent 2"/>
    <w:basedOn w:val="Standard"/>
    <w:pPr>
      <w:ind w:left="378"/>
      <w:jc w:val="both"/>
    </w:pPr>
    <w:rPr>
      <w:sz w:val="22"/>
      <w:lang w:val="de-DE"/>
    </w:rPr>
  </w:style>
  <w:style w:type="paragraph" w:styleId="Sprechblasentext">
    <w:name w:val="Balloon Text"/>
    <w:basedOn w:val="Standard"/>
    <w:link w:val="SprechblasentextZchn"/>
    <w:rsid w:val="005766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766CA"/>
    <w:rPr>
      <w:rFonts w:ascii="Tahoma" w:hAnsi="Tahoma" w:cs="Tahoma"/>
      <w:sz w:val="16"/>
      <w:szCs w:val="16"/>
      <w:lang w:val="en-GB" w:eastAsia="en-US"/>
    </w:rPr>
  </w:style>
  <w:style w:type="paragraph" w:styleId="Funotentext">
    <w:name w:val="footnote text"/>
    <w:basedOn w:val="Standard"/>
    <w:link w:val="FunotentextZchn"/>
    <w:rsid w:val="003F23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3F23E1"/>
    <w:rPr>
      <w:lang w:val="en-GB" w:eastAsia="en-US"/>
    </w:rPr>
  </w:style>
  <w:style w:type="character" w:styleId="Funotenzeichen">
    <w:name w:val="footnote reference"/>
    <w:basedOn w:val="Absatz-Standardschriftart"/>
    <w:rsid w:val="003F23E1"/>
    <w:rPr>
      <w:vertAlign w:val="superscript"/>
    </w:rPr>
  </w:style>
  <w:style w:type="character" w:styleId="Kommentarzeichen">
    <w:name w:val="annotation reference"/>
    <w:basedOn w:val="Absatz-Standardschriftart"/>
    <w:rsid w:val="000D61A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D61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D61AE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D61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D61AE"/>
    <w:rPr>
      <w:b/>
      <w:bCs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A0F02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t">
    <w:name w:val="t"/>
    <w:basedOn w:val="Standard"/>
    <w:pPr>
      <w:spacing w:before="100" w:beforeAutospacing="1" w:after="100" w:afterAutospacing="1"/>
    </w:pPr>
    <w:rPr>
      <w:color w:val="000000"/>
      <w:lang w:val="de-DE" w:eastAsia="de-DE"/>
    </w:rPr>
  </w:style>
  <w:style w:type="paragraph" w:styleId="Textkrper">
    <w:name w:val="Body Text"/>
    <w:basedOn w:val="Standard"/>
    <w:rPr>
      <w:b/>
      <w:bCs/>
      <w:sz w:val="22"/>
      <w:szCs w:val="22"/>
      <w:lang w:val="de-DE"/>
    </w:rPr>
  </w:style>
  <w:style w:type="paragraph" w:styleId="Textkrper2">
    <w:name w:val="Body Text 2"/>
    <w:basedOn w:val="Standard"/>
    <w:pPr>
      <w:spacing w:after="40"/>
    </w:pPr>
    <w:rPr>
      <w:sz w:val="22"/>
      <w:szCs w:val="22"/>
      <w:lang w:val="de-DE"/>
    </w:rPr>
  </w:style>
  <w:style w:type="paragraph" w:styleId="Textkrper-Zeileneinzug">
    <w:name w:val="Body Text Indent"/>
    <w:basedOn w:val="Standard"/>
    <w:pPr>
      <w:ind w:left="709" w:hanging="709"/>
    </w:pPr>
    <w:rPr>
      <w:sz w:val="22"/>
      <w:szCs w:val="22"/>
      <w:lang w:val="de-DE" w:eastAsia="de-DE"/>
    </w:rPr>
  </w:style>
  <w:style w:type="paragraph" w:styleId="Textkrper-Einzug2">
    <w:name w:val="Body Text Indent 2"/>
    <w:basedOn w:val="Standard"/>
    <w:pPr>
      <w:ind w:left="378"/>
      <w:jc w:val="both"/>
    </w:pPr>
    <w:rPr>
      <w:sz w:val="22"/>
      <w:lang w:val="de-DE"/>
    </w:rPr>
  </w:style>
  <w:style w:type="paragraph" w:styleId="Sprechblasentext">
    <w:name w:val="Balloon Text"/>
    <w:basedOn w:val="Standard"/>
    <w:link w:val="SprechblasentextZchn"/>
    <w:rsid w:val="005766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766CA"/>
    <w:rPr>
      <w:rFonts w:ascii="Tahoma" w:hAnsi="Tahoma" w:cs="Tahoma"/>
      <w:sz w:val="16"/>
      <w:szCs w:val="16"/>
      <w:lang w:val="en-GB" w:eastAsia="en-US"/>
    </w:rPr>
  </w:style>
  <w:style w:type="paragraph" w:styleId="Funotentext">
    <w:name w:val="footnote text"/>
    <w:basedOn w:val="Standard"/>
    <w:link w:val="FunotentextZchn"/>
    <w:rsid w:val="003F23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3F23E1"/>
    <w:rPr>
      <w:lang w:val="en-GB" w:eastAsia="en-US"/>
    </w:rPr>
  </w:style>
  <w:style w:type="character" w:styleId="Funotenzeichen">
    <w:name w:val="footnote reference"/>
    <w:basedOn w:val="Absatz-Standardschriftart"/>
    <w:rsid w:val="003F23E1"/>
    <w:rPr>
      <w:vertAlign w:val="superscript"/>
    </w:rPr>
  </w:style>
  <w:style w:type="character" w:styleId="Kommentarzeichen">
    <w:name w:val="annotation reference"/>
    <w:basedOn w:val="Absatz-Standardschriftart"/>
    <w:rsid w:val="000D61A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D61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D61AE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D61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D61AE"/>
    <w:rPr>
      <w:b/>
      <w:bCs/>
      <w:lang w:val="en-GB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A0F0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03CD4-D79C-4161-BC57-8477DD73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468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   Angaben zum Anlagenbetreiber/Antragsteller/Antragsverfasser</vt:lpstr>
    </vt:vector>
  </TitlesOfParts>
  <Company>SMUL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  Angaben zum Anlagenbetreiber/Antragsteller/Antragsverfasser</dc:title>
  <dc:creator>LaschinskyK</dc:creator>
  <cp:lastModifiedBy>Laschinsky, Karola - SMUL</cp:lastModifiedBy>
  <cp:revision>2</cp:revision>
  <cp:lastPrinted>2001-06-21T11:00:00Z</cp:lastPrinted>
  <dcterms:created xsi:type="dcterms:W3CDTF">2017-06-06T09:10:00Z</dcterms:created>
  <dcterms:modified xsi:type="dcterms:W3CDTF">2017-06-06T09:10:00Z</dcterms:modified>
</cp:coreProperties>
</file>